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E0" w:rsidRPr="009957E0" w:rsidRDefault="009957E0" w:rsidP="009957E0">
      <w:pPr>
        <w:rPr>
          <w:b/>
        </w:rPr>
      </w:pPr>
      <w:r w:rsidRPr="009957E0">
        <w:rPr>
          <w:b/>
        </w:rPr>
        <w:t>Hangfrekvencia</w:t>
      </w:r>
      <w:r w:rsidR="006B5D81">
        <w:rPr>
          <w:b/>
        </w:rPr>
        <w:t>-vizsgálat</w:t>
      </w:r>
      <w:bookmarkStart w:id="0" w:name="_GoBack"/>
      <w:bookmarkEnd w:id="0"/>
    </w:p>
    <w:p w:rsidR="009957E0" w:rsidRDefault="009957E0" w:rsidP="003A7254"/>
    <w:p w:rsidR="009957E0" w:rsidRDefault="009957E0" w:rsidP="003A7254">
      <w:r>
        <w:t xml:space="preserve">A frekvencia (magyarul rezgésszám) az egy másodperc alatti rezgések számát jelenti. </w:t>
      </w:r>
    </w:p>
    <w:p w:rsidR="009957E0" w:rsidRDefault="009957E0" w:rsidP="003A7254">
      <w:r>
        <w:t>A jelölése Heinrich Hertz német fizikus neve után Hz (ejtsd: herc).</w:t>
      </w:r>
    </w:p>
    <w:p w:rsidR="009957E0" w:rsidRDefault="009957E0" w:rsidP="003A7254"/>
    <w:p w:rsidR="009957E0" w:rsidRDefault="009957E0" w:rsidP="003A7254">
      <w:r>
        <w:t>Egyszerű eszközökkel is megvizsgálhatjuk, hogy egy rezgő húrnak mely paraméterei (meghatározó adatai) hogyan befolyásolják a kiadott hangot.</w:t>
      </w:r>
    </w:p>
    <w:p w:rsidR="009957E0" w:rsidRDefault="009957E0" w:rsidP="003A7254"/>
    <w:p w:rsidR="009957E0" w:rsidRDefault="009957E0" w:rsidP="003A7254"/>
    <w:p w:rsidR="003A7254" w:rsidRDefault="009957E0" w:rsidP="003A7254">
      <w:pPr>
        <w:pStyle w:val="Listaszerbekezds"/>
        <w:numPr>
          <w:ilvl w:val="0"/>
          <w:numId w:val="2"/>
        </w:numPr>
      </w:pPr>
      <w:r w:rsidRPr="009C456E">
        <w:t>Üres gyufásdobozra hosszában tegyünk akkora gumikarikát, hogy feszüljön rajta</w:t>
      </w:r>
    </w:p>
    <w:p w:rsidR="009957E0" w:rsidRPr="009C456E" w:rsidRDefault="009957E0" w:rsidP="003A7254">
      <w:pPr>
        <w:ind w:left="1416"/>
      </w:pPr>
      <w:r w:rsidRPr="009C456E">
        <w:t xml:space="preserve">(Ha csak hosszabb </w:t>
      </w:r>
      <w:r>
        <w:t>gumi</w:t>
      </w:r>
      <w:r w:rsidRPr="009C456E">
        <w:t>karik</w:t>
      </w:r>
      <w:r>
        <w:t>ánk</w:t>
      </w:r>
      <w:r w:rsidRPr="009C456E">
        <w:t xml:space="preserve"> van, akkor arra kössünk csomót, s az </w:t>
      </w:r>
      <w:r>
        <w:t xml:space="preserve">így kapott kisebb gumikarikát </w:t>
      </w:r>
      <w:r w:rsidRPr="009C456E">
        <w:t>használjuk.)</w:t>
      </w:r>
    </w:p>
    <w:p w:rsidR="009957E0" w:rsidRPr="009C456E" w:rsidRDefault="009957E0" w:rsidP="003A7254">
      <w:pPr>
        <w:pStyle w:val="Listaszerbekezds"/>
        <w:numPr>
          <w:ilvl w:val="0"/>
          <w:numId w:val="2"/>
        </w:numPr>
      </w:pPr>
      <w:r w:rsidRPr="009C456E">
        <w:t xml:space="preserve">A dobozt jobb kezünkkel az asztalra leszorítva bal kezünk hüvelyk- és mutatóujjával csípjük össze a gumiszálat a doboz pereménél, s picit emeljük el a </w:t>
      </w:r>
      <w:r w:rsidR="003A7254">
        <w:t>gyufás</w:t>
      </w:r>
      <w:r w:rsidRPr="009C456E">
        <w:t>doboz tetejétől</w:t>
      </w:r>
      <w:r w:rsidR="003A7254">
        <w:t>.</w:t>
      </w:r>
    </w:p>
    <w:p w:rsidR="009957E0" w:rsidRPr="009C456E" w:rsidRDefault="009957E0" w:rsidP="003A7254">
      <w:pPr>
        <w:pStyle w:val="Listaszerbekezds"/>
        <w:numPr>
          <w:ilvl w:val="0"/>
          <w:numId w:val="2"/>
        </w:numPr>
      </w:pPr>
      <w:r w:rsidRPr="009C456E">
        <w:t>Jobb kezünk mutatóujjával pengessük meg a gumi-húrt, s figyeljük</w:t>
      </w:r>
      <w:r w:rsidR="003A7254">
        <w:t xml:space="preserve">, hogy milyen </w:t>
      </w:r>
      <w:r w:rsidRPr="009C456E">
        <w:t>hangot</w:t>
      </w:r>
      <w:r w:rsidR="003A7254">
        <w:t xml:space="preserve"> ad</w:t>
      </w:r>
      <w:r w:rsidRPr="009C456E">
        <w:t xml:space="preserve">. </w:t>
      </w:r>
    </w:p>
    <w:p w:rsidR="00A35574" w:rsidRDefault="003A7254" w:rsidP="003A7254">
      <w:pPr>
        <w:pStyle w:val="Listaszerbekezds"/>
        <w:numPr>
          <w:ilvl w:val="0"/>
          <w:numId w:val="2"/>
        </w:numPr>
      </w:pPr>
      <w:r>
        <w:t>Ezután j</w:t>
      </w:r>
      <w:r w:rsidR="009957E0" w:rsidRPr="009C456E">
        <w:t xml:space="preserve">átsszunk el azzal, hogy hogyan változik a hang, ha a gumiszálat nem a doboz pereménél, hanem </w:t>
      </w:r>
      <w:r w:rsidRPr="009C456E">
        <w:t xml:space="preserve">a másik végéhez </w:t>
      </w:r>
      <w:r w:rsidR="009957E0" w:rsidRPr="009C456E">
        <w:t>egyre közelebb csippentjük össze</w:t>
      </w:r>
      <w:r>
        <w:t>, s úgy pengetjük</w:t>
      </w:r>
      <w:r w:rsidR="00A35574">
        <w:t>.</w:t>
      </w:r>
      <w:r w:rsidR="009957E0" w:rsidRPr="009C456E">
        <w:t xml:space="preserve"> </w:t>
      </w:r>
    </w:p>
    <w:p w:rsidR="003A7254" w:rsidRDefault="00A35574" w:rsidP="00A35574">
      <w:pPr>
        <w:ind w:left="1416"/>
      </w:pPr>
      <w:r>
        <w:t xml:space="preserve">Ilyenkor nyilván </w:t>
      </w:r>
      <w:r w:rsidR="009957E0" w:rsidRPr="009C456E">
        <w:t>egyre rövidebb az a gumiszál</w:t>
      </w:r>
      <w:r>
        <w:t>, ami a pengetés hatására rezeg.</w:t>
      </w:r>
    </w:p>
    <w:p w:rsidR="009957E0" w:rsidRPr="009C456E" w:rsidRDefault="003A7254" w:rsidP="003A7254">
      <w:pPr>
        <w:pStyle w:val="Listaszerbekezds"/>
        <w:numPr>
          <w:ilvl w:val="0"/>
          <w:numId w:val="2"/>
        </w:numPr>
      </w:pPr>
      <w:r>
        <w:t>Próbáljuk ki</w:t>
      </w:r>
      <w:r w:rsidR="00A35574">
        <w:t xml:space="preserve"> azt is</w:t>
      </w:r>
      <w:r>
        <w:t xml:space="preserve">, hogy hogyan változik a hang, ha </w:t>
      </w:r>
      <w:r w:rsidR="009957E0" w:rsidRPr="009C456E">
        <w:t>egyre erő</w:t>
      </w:r>
      <w:r>
        <w:t xml:space="preserve">sebben (tehát egyre hosszabbra) </w:t>
      </w:r>
      <w:r w:rsidR="009957E0" w:rsidRPr="009C456E">
        <w:t xml:space="preserve">nyújtjuk </w:t>
      </w:r>
      <w:r>
        <w:t>a gumihúrt.</w:t>
      </w:r>
    </w:p>
    <w:p w:rsidR="009957E0" w:rsidRDefault="009957E0" w:rsidP="003A7254"/>
    <w:p w:rsidR="00A35574" w:rsidRPr="009C456E" w:rsidRDefault="00A35574" w:rsidP="003A7254"/>
    <w:p w:rsidR="00293F24" w:rsidRDefault="003A7254" w:rsidP="003A7254">
      <w:r>
        <w:t xml:space="preserve">A rezgő húr frekvenciája </w:t>
      </w:r>
      <w:r w:rsidR="006B5D81">
        <w:t xml:space="preserve">az alábbi paraméterektől </w:t>
      </w:r>
      <w:r>
        <w:t>függ</w:t>
      </w:r>
      <w:r w:rsidR="006B5D81">
        <w:t>:</w:t>
      </w:r>
    </w:p>
    <w:p w:rsidR="003A7254" w:rsidRDefault="003A7254" w:rsidP="00A35574">
      <w:pPr>
        <w:pStyle w:val="Felsorols"/>
      </w:pPr>
      <w:r>
        <w:t>hossz</w:t>
      </w:r>
      <w:r w:rsidR="00A35574">
        <w:t xml:space="preserve"> </w:t>
      </w:r>
      <w:r w:rsidR="006B5D81">
        <w:tab/>
      </w:r>
      <w:r w:rsidR="00A35574">
        <w:t>(hosszabb</w:t>
      </w:r>
      <w:r w:rsidR="006B5D81">
        <w:t xml:space="preserve"> →</w:t>
      </w:r>
      <w:r w:rsidR="00A35574">
        <w:t xml:space="preserve"> kisebb frekvencia</w:t>
      </w:r>
      <w:r w:rsidR="006B5D81">
        <w:t xml:space="preserve"> →</w:t>
      </w:r>
      <w:r w:rsidR="00A35574">
        <w:t xml:space="preserve"> mélyebb hang)</w:t>
      </w:r>
    </w:p>
    <w:p w:rsidR="00A35574" w:rsidRDefault="00A35574" w:rsidP="00A35574">
      <w:pPr>
        <w:pStyle w:val="Felsorols"/>
      </w:pPr>
      <w:r>
        <w:t xml:space="preserve">vastagság </w:t>
      </w:r>
      <w:r w:rsidR="006B5D81">
        <w:tab/>
      </w:r>
      <w:r>
        <w:t>(vastagabb</w:t>
      </w:r>
      <w:r w:rsidR="006B5D81">
        <w:t xml:space="preserve"> →</w:t>
      </w:r>
      <w:r>
        <w:t xml:space="preserve"> kisebb frekvencia</w:t>
      </w:r>
      <w:r w:rsidR="006B5D81">
        <w:t xml:space="preserve"> →</w:t>
      </w:r>
      <w:r>
        <w:t xml:space="preserve"> mélyebb hang)</w:t>
      </w:r>
    </w:p>
    <w:p w:rsidR="00A35574" w:rsidRDefault="00A35574" w:rsidP="00A35574">
      <w:pPr>
        <w:pStyle w:val="Felsorols"/>
      </w:pPr>
      <w:r>
        <w:t xml:space="preserve">feszesség </w:t>
      </w:r>
      <w:r w:rsidR="006B5D81">
        <w:tab/>
      </w:r>
      <w:r>
        <w:t>(</w:t>
      </w:r>
      <w:r w:rsidR="006B5D81">
        <w:t xml:space="preserve">feszesebb → </w:t>
      </w:r>
      <w:r>
        <w:t xml:space="preserve">nagyobb </w:t>
      </w:r>
      <w:r w:rsidR="006B5D81">
        <w:t xml:space="preserve">frekvencia → </w:t>
      </w:r>
      <w:r>
        <w:t xml:space="preserve">magasabb </w:t>
      </w:r>
      <w:r w:rsidR="006B5D81">
        <w:t>hang)</w:t>
      </w:r>
    </w:p>
    <w:p w:rsidR="006B5D81" w:rsidRDefault="006B5D81" w:rsidP="006B5D81">
      <w:pPr>
        <w:pStyle w:val="Felsorols"/>
        <w:numPr>
          <w:ilvl w:val="0"/>
          <w:numId w:val="0"/>
        </w:numPr>
        <w:ind w:left="360" w:hanging="360"/>
      </w:pPr>
    </w:p>
    <w:p w:rsidR="006B5D81" w:rsidRDefault="006B5D81" w:rsidP="006B5D81">
      <w:r>
        <w:t>Vegyük észre, hogy amikor nyújtjuk a gumiszálat, akkor mindhárom paraméter egyszerre változik.</w:t>
      </w:r>
    </w:p>
    <w:p w:rsidR="006B5D81" w:rsidRDefault="006B5D81" w:rsidP="006B5D81"/>
    <w:sectPr w:rsidR="006B5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4BE2E7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2311F9"/>
    <w:multiLevelType w:val="hybridMultilevel"/>
    <w:tmpl w:val="7A720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E0"/>
    <w:rsid w:val="00293F24"/>
    <w:rsid w:val="003A7254"/>
    <w:rsid w:val="00647B00"/>
    <w:rsid w:val="006B5D81"/>
    <w:rsid w:val="00801F10"/>
    <w:rsid w:val="009673A4"/>
    <w:rsid w:val="009957E0"/>
    <w:rsid w:val="00A35574"/>
    <w:rsid w:val="00C857A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CBE9D-AE93-497D-92B1-7E19DBF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6C5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9"/>
    <w:unhideWhenUsed/>
    <w:rsid w:val="009957E0"/>
    <w:pPr>
      <w:numPr>
        <w:numId w:val="1"/>
      </w:numPr>
      <w:contextualSpacing/>
    </w:pPr>
  </w:style>
  <w:style w:type="paragraph" w:styleId="Listaszerbekezds">
    <w:name w:val="List Paragraph"/>
    <w:basedOn w:val="Norml"/>
    <w:uiPriority w:val="34"/>
    <w:qFormat/>
    <w:rsid w:val="003A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András</dc:creator>
  <cp:keywords/>
  <dc:description/>
  <cp:lastModifiedBy>Victor András</cp:lastModifiedBy>
  <cp:revision>1</cp:revision>
  <dcterms:created xsi:type="dcterms:W3CDTF">2017-12-23T21:13:00Z</dcterms:created>
  <dcterms:modified xsi:type="dcterms:W3CDTF">2017-12-23T21:38:00Z</dcterms:modified>
</cp:coreProperties>
</file>